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EAB4" w14:textId="6D3157D8" w:rsidR="000B1921" w:rsidRDefault="00E171C9" w:rsidP="000B1921">
      <w:pPr>
        <w:spacing w:after="0" w:line="240" w:lineRule="auto"/>
        <w:jc w:val="righ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Załącznik nr 5b</w:t>
      </w:r>
      <w:r w:rsidR="000B1921">
        <w:rPr>
          <w:rFonts w:eastAsia="Calibri" w:cs="Times New Roman"/>
          <w:b/>
          <w:bCs/>
        </w:rPr>
        <w:t xml:space="preserve"> </w:t>
      </w:r>
    </w:p>
    <w:p w14:paraId="7184EF64" w14:textId="77777777" w:rsidR="000B1921" w:rsidRDefault="000B192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3FDA1B14" w14:textId="08D5E50D" w:rsidR="00720371" w:rsidRPr="000B1921" w:rsidRDefault="0072037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0B1921">
        <w:rPr>
          <w:rFonts w:eastAsia="Calibri" w:cs="Times New Roman"/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w </w:t>
      </w:r>
      <w:r w:rsidR="000B1921" w:rsidRPr="000B1921">
        <w:rPr>
          <w:rFonts w:eastAsia="Calibri" w:cs="Times New Roman"/>
          <w:b/>
          <w:bCs/>
        </w:rPr>
        <w:t xml:space="preserve">związku z wykonywaniem umowy nr </w:t>
      </w:r>
      <w:r w:rsidR="00525868">
        <w:rPr>
          <w:rFonts w:eastAsia="Calibri" w:cs="Times New Roman"/>
          <w:b/>
          <w:bCs/>
        </w:rPr>
        <w:t xml:space="preserve">AZP.25.4.35.2020 </w:t>
      </w:r>
      <w:bookmarkStart w:id="0" w:name="_GoBack"/>
      <w:bookmarkEnd w:id="0"/>
      <w:r w:rsidRPr="000B1921">
        <w:rPr>
          <w:rFonts w:eastAsia="Calibri" w:cs="Times New Roman"/>
          <w:b/>
          <w:bCs/>
        </w:rPr>
        <w:t>zawartej z ………………………(nazwa firmy)</w:t>
      </w:r>
    </w:p>
    <w:p w14:paraId="2D4DAEED" w14:textId="77777777" w:rsidR="00720371" w:rsidRPr="000B1921" w:rsidRDefault="00720371" w:rsidP="00720371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14:paraId="183C881A" w14:textId="51F72376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informuje, że staje się administratorem danych osobowych 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osób reprezentujących Wykonawcę, pełnomocników, pracowników, współpracowników, pozostałego personelu Wykonawcy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podanych przez Wykonawcę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w związku z wykonywaniem umowy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.</w:t>
      </w:r>
    </w:p>
    <w:p w14:paraId="653E044A" w14:textId="1118481A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W ramach realizacji Umowy Uniwersytet Medyczny w Białymstoku przetwarza dane osobowe: </w:t>
      </w:r>
    </w:p>
    <w:p w14:paraId="17378997" w14:textId="73C90BE9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osób reprezentujących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Wykonawcę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w zakresie imię, nazwisko, pełniona funkcja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48A61F40" w14:textId="3F15756D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pracowników, współpracowników, personelu Wykonawcy w zakresie podstawowych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służbowych danych kontaktowych, takich jak: imię, nazwisko, numer telefonu, adres e-mail,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2809B956" w14:textId="06803196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pełnomocników Stron w zakresie imię, nazwi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 xml:space="preserve">sko, adres zamieszkania, numer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dokumentu tożsamości, PESEL,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.</w:t>
      </w:r>
    </w:p>
    <w:p w14:paraId="1817DEFA" w14:textId="58618C15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przetwarza dane osobowe na podstawie art. 6 ust. 1 lit </w:t>
      </w:r>
      <w:r w:rsidR="008177D6" w:rsidRPr="00A831D9">
        <w:rPr>
          <w:rFonts w:eastAsia="ヒラギノ角ゴ Pro W3" w:cs="Times New Roman"/>
          <w:sz w:val="21"/>
          <w:szCs w:val="21"/>
          <w:lang w:eastAsia="pl-PL"/>
        </w:rPr>
        <w:t>b</w:t>
      </w:r>
      <w:r w:rsidR="002B15CA" w:rsidRPr="00A831D9">
        <w:rPr>
          <w:rFonts w:eastAsia="ヒラギノ角ゴ Pro W3" w:cs="Times New Roman"/>
          <w:sz w:val="21"/>
          <w:szCs w:val="21"/>
          <w:lang w:eastAsia="pl-PL"/>
        </w:rPr>
        <w:t xml:space="preserve"> i f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A831D9">
          <w:rPr>
            <w:rFonts w:eastAsia="ヒラギノ角ゴ Pro W3" w:cs="Times New Roman"/>
            <w:sz w:val="21"/>
            <w:szCs w:val="21"/>
            <w:u w:val="single"/>
            <w:lang w:eastAsia="pl-PL"/>
          </w:rPr>
          <w:t>iod@umb.edu.pl</w:t>
        </w:r>
      </w:hyperlink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lub poprzez inne dane kontaktowe podane na stronach internetowych Uczelni.</w:t>
      </w:r>
    </w:p>
    <w:p w14:paraId="1CE2A63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107A4E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Odbiorcami danych osobowych będą podmioty zewnętrzne świadczące usługi związane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930DDC0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14:paraId="02B7D94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338BF7B" w14:textId="77777777" w:rsidR="000B1921" w:rsidRPr="00A831D9" w:rsidRDefault="000702C6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sz w:val="21"/>
          <w:szCs w:val="21"/>
        </w:rPr>
        <w:t>W oparciu o dane osobowe Administrator nie będzie podejmował zautomatyzowanych decyzji, w tym decyzji będących wynikiem profilowania w rozumieniu RODO.</w:t>
      </w:r>
    </w:p>
    <w:p w14:paraId="2AF91E41" w14:textId="02DACE21" w:rsidR="000B1921" w:rsidRPr="00A831D9" w:rsidRDefault="000B192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14:paraId="022BD12C" w14:textId="77777777" w:rsidR="00720371" w:rsidRPr="00A831D9" w:rsidRDefault="00720371" w:rsidP="000B1921">
      <w:pPr>
        <w:rPr>
          <w:sz w:val="20"/>
        </w:rPr>
      </w:pPr>
    </w:p>
    <w:sectPr w:rsidR="00720371" w:rsidRPr="00A831D9" w:rsidSect="00A831D9">
      <w:headerReference w:type="default" r:id="rId9"/>
      <w:footerReference w:type="default" r:id="rId10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EAAAD0" w15:done="0"/>
  <w15:commentEx w15:paraId="391172ED" w15:done="0"/>
  <w15:commentEx w15:paraId="21231F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AAAD0" w16cid:durableId="22D25C1A"/>
  <w16cid:commentId w16cid:paraId="391172ED" w16cid:durableId="22D39C9C"/>
  <w16cid:commentId w16cid:paraId="21231FF6" w16cid:durableId="22D260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0927" w14:textId="77777777" w:rsidR="008E24EB" w:rsidRDefault="008E24EB" w:rsidP="000B1921">
      <w:pPr>
        <w:spacing w:after="0" w:line="240" w:lineRule="auto"/>
      </w:pPr>
      <w:r>
        <w:separator/>
      </w:r>
    </w:p>
  </w:endnote>
  <w:endnote w:type="continuationSeparator" w:id="0">
    <w:p w14:paraId="6233EC13" w14:textId="77777777" w:rsidR="008E24EB" w:rsidRDefault="008E24EB" w:rsidP="000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CF533" w14:textId="7777777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</w:p>
  <w:p w14:paraId="5982AC72" w14:textId="7A8CB3B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</w:p>
  <w:p w14:paraId="2E3949EF" w14:textId="6642DF25" w:rsidR="00A831D9" w:rsidRPr="00A831D9" w:rsidRDefault="00A831D9" w:rsidP="00A831D9">
    <w:pPr>
      <w:pStyle w:val="Nagwek"/>
      <w:jc w:val="center"/>
      <w:rPr>
        <w:rFonts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41DF" w14:textId="77777777" w:rsidR="008E24EB" w:rsidRDefault="008E24EB" w:rsidP="000B1921">
      <w:pPr>
        <w:spacing w:after="0" w:line="240" w:lineRule="auto"/>
      </w:pPr>
      <w:r>
        <w:separator/>
      </w:r>
    </w:p>
  </w:footnote>
  <w:footnote w:type="continuationSeparator" w:id="0">
    <w:p w14:paraId="7705C2B7" w14:textId="77777777" w:rsidR="008E24EB" w:rsidRDefault="008E24EB" w:rsidP="000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0181" w14:textId="2322DDF9" w:rsidR="000B1921" w:rsidRDefault="000B19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A63A4" wp14:editId="64FFE2EA">
              <wp:simplePos x="0" y="0"/>
              <wp:positionH relativeFrom="column">
                <wp:posOffset>-109591</wp:posOffset>
              </wp:positionH>
              <wp:positionV relativeFrom="paragraph">
                <wp:posOffset>-412750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8.65pt;margin-top:-32.5pt;width:484.45pt;height:60.15pt;z-index:251659264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liZkq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71"/>
    <w:rsid w:val="000702C6"/>
    <w:rsid w:val="000B1921"/>
    <w:rsid w:val="00191230"/>
    <w:rsid w:val="001E0DA6"/>
    <w:rsid w:val="00215FB5"/>
    <w:rsid w:val="002B15CA"/>
    <w:rsid w:val="00306B58"/>
    <w:rsid w:val="00417527"/>
    <w:rsid w:val="00421A14"/>
    <w:rsid w:val="00525868"/>
    <w:rsid w:val="006E1A02"/>
    <w:rsid w:val="00720371"/>
    <w:rsid w:val="008177D6"/>
    <w:rsid w:val="0084346E"/>
    <w:rsid w:val="008E24EB"/>
    <w:rsid w:val="00905F2C"/>
    <w:rsid w:val="009A090B"/>
    <w:rsid w:val="00A831D9"/>
    <w:rsid w:val="00A84187"/>
    <w:rsid w:val="00BE26EB"/>
    <w:rsid w:val="00E171C9"/>
    <w:rsid w:val="00FE1C99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UMB</cp:lastModifiedBy>
  <cp:revision>2</cp:revision>
  <dcterms:created xsi:type="dcterms:W3CDTF">2020-12-10T20:52:00Z</dcterms:created>
  <dcterms:modified xsi:type="dcterms:W3CDTF">2020-12-10T20:52:00Z</dcterms:modified>
</cp:coreProperties>
</file>